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F1AA0" w14:textId="77777777" w:rsidR="00475417" w:rsidRDefault="00000000">
      <w:pPr>
        <w:jc w:val="center"/>
        <w:rPr>
          <w:lang w:eastAsia="ko-KR"/>
        </w:rPr>
      </w:pPr>
      <w:r>
        <w:rPr>
          <w:b/>
          <w:sz w:val="36"/>
          <w:lang w:eastAsia="ko-KR"/>
        </w:rPr>
        <w:t>수</w:t>
      </w:r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입</w:t>
      </w:r>
      <w:r>
        <w:rPr>
          <w:b/>
          <w:sz w:val="36"/>
          <w:lang w:eastAsia="ko-KR"/>
        </w:rPr>
        <w:t xml:space="preserve"> · </w:t>
      </w:r>
      <w:r>
        <w:rPr>
          <w:b/>
          <w:sz w:val="36"/>
          <w:lang w:eastAsia="ko-KR"/>
        </w:rPr>
        <w:t>지</w:t>
      </w:r>
      <w:r>
        <w:rPr>
          <w:b/>
          <w:sz w:val="36"/>
          <w:lang w:eastAsia="ko-KR"/>
        </w:rPr>
        <w:t xml:space="preserve"> </w:t>
      </w:r>
      <w:proofErr w:type="gramStart"/>
      <w:r>
        <w:rPr>
          <w:b/>
          <w:sz w:val="36"/>
          <w:lang w:eastAsia="ko-KR"/>
        </w:rPr>
        <w:t>출</w:t>
      </w:r>
      <w:r>
        <w:rPr>
          <w:b/>
          <w:sz w:val="36"/>
          <w:lang w:eastAsia="ko-KR"/>
        </w:rPr>
        <w:t xml:space="preserve">  </w:t>
      </w:r>
      <w:r>
        <w:rPr>
          <w:b/>
          <w:sz w:val="36"/>
          <w:lang w:eastAsia="ko-KR"/>
        </w:rPr>
        <w:t>관</w:t>
      </w:r>
      <w:proofErr w:type="gramEnd"/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리</w:t>
      </w:r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대</w:t>
      </w:r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장</w:t>
      </w:r>
    </w:p>
    <w:p w14:paraId="55CD4284" w14:textId="77777777" w:rsidR="00475417" w:rsidRDefault="00000000">
      <w:pPr>
        <w:spacing w:after="120"/>
        <w:jc w:val="center"/>
        <w:rPr>
          <w:lang w:eastAsia="ko-KR"/>
        </w:rPr>
      </w:pPr>
      <w:r>
        <w:rPr>
          <w:color w:val="5A697A"/>
          <w:sz w:val="18"/>
          <w:lang w:eastAsia="ko-KR"/>
        </w:rPr>
        <w:t>기간별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수입과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지출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내역을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기록하고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잔액을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확인하기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위한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업무용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관리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서식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62"/>
        <w:gridCol w:w="5163"/>
        <w:gridCol w:w="1305"/>
        <w:gridCol w:w="3121"/>
        <w:gridCol w:w="1135"/>
        <w:gridCol w:w="3405"/>
      </w:tblGrid>
      <w:tr w:rsidR="00475417" w14:paraId="50AB715A" w14:textId="77777777" w:rsidTr="00B66869">
        <w:trPr>
          <w:trHeight w:val="474"/>
          <w:jc w:val="center"/>
        </w:trPr>
        <w:tc>
          <w:tcPr>
            <w:tcW w:w="1362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3E7DAC5A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관리기간</w:t>
            </w:r>
            <w:proofErr w:type="spellEnd"/>
          </w:p>
        </w:tc>
        <w:tc>
          <w:tcPr>
            <w:tcW w:w="5163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7649CFD5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sz w:val="18"/>
                <w:szCs w:val="18"/>
              </w:rPr>
              <w:t>20    년    월    일 ~ 20    년    월    일</w:t>
            </w:r>
          </w:p>
        </w:tc>
        <w:tc>
          <w:tcPr>
            <w:tcW w:w="1305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08B7281A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관리부서</w:t>
            </w:r>
          </w:p>
        </w:tc>
        <w:tc>
          <w:tcPr>
            <w:tcW w:w="3121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758A1B86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4E4ED8B8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담당자</w:t>
            </w:r>
          </w:p>
        </w:tc>
        <w:tc>
          <w:tcPr>
            <w:tcW w:w="3405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41DCDA31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5C286495" w14:textId="77777777" w:rsidR="00475417" w:rsidRDefault="00000000">
      <w:pPr>
        <w:spacing w:before="100" w:after="60"/>
      </w:pPr>
      <w:r>
        <w:rPr>
          <w:b/>
          <w:color w:val="28323C"/>
          <w:sz w:val="20"/>
        </w:rPr>
        <w:t>수입</w:t>
      </w:r>
      <w:r>
        <w:rPr>
          <w:b/>
          <w:color w:val="28323C"/>
          <w:sz w:val="20"/>
        </w:rPr>
        <w:t>·</w:t>
      </w:r>
      <w:r>
        <w:rPr>
          <w:b/>
          <w:color w:val="28323C"/>
          <w:sz w:val="20"/>
        </w:rPr>
        <w:t>지출</w:t>
      </w:r>
      <w:r>
        <w:rPr>
          <w:b/>
          <w:color w:val="28323C"/>
          <w:sz w:val="20"/>
        </w:rPr>
        <w:t xml:space="preserve"> </w:t>
      </w:r>
      <w:r>
        <w:rPr>
          <w:b/>
          <w:color w:val="28323C"/>
          <w:sz w:val="20"/>
        </w:rPr>
        <w:t>내역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1359"/>
        <w:gridCol w:w="1075"/>
        <w:gridCol w:w="1585"/>
        <w:gridCol w:w="3002"/>
        <w:gridCol w:w="1529"/>
        <w:gridCol w:w="1529"/>
        <w:gridCol w:w="1529"/>
        <w:gridCol w:w="1359"/>
        <w:gridCol w:w="963"/>
        <w:gridCol w:w="906"/>
      </w:tblGrid>
      <w:tr w:rsidR="00475417" w:rsidRPr="00246970" w14:paraId="1FA53E69" w14:textId="77777777" w:rsidTr="00B66869">
        <w:trPr>
          <w:trHeight w:val="406"/>
          <w:jc w:val="center"/>
        </w:trPr>
        <w:tc>
          <w:tcPr>
            <w:tcW w:w="623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14A78EA2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No.</w:t>
            </w:r>
          </w:p>
        </w:tc>
        <w:tc>
          <w:tcPr>
            <w:tcW w:w="1359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7B17A2E8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일자</w:t>
            </w:r>
          </w:p>
        </w:tc>
        <w:tc>
          <w:tcPr>
            <w:tcW w:w="1075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54D1981D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구분</w:t>
            </w:r>
          </w:p>
        </w:tc>
        <w:tc>
          <w:tcPr>
            <w:tcW w:w="1585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07C577DD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항목</w:t>
            </w:r>
          </w:p>
        </w:tc>
        <w:tc>
          <w:tcPr>
            <w:tcW w:w="3002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3D941F45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내용</w:t>
            </w:r>
          </w:p>
        </w:tc>
        <w:tc>
          <w:tcPr>
            <w:tcW w:w="1529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76806691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수입금액</w:t>
            </w:r>
          </w:p>
        </w:tc>
        <w:tc>
          <w:tcPr>
            <w:tcW w:w="1529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36EBB3F9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지출금액</w:t>
            </w:r>
          </w:p>
        </w:tc>
        <w:tc>
          <w:tcPr>
            <w:tcW w:w="1529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0B64357F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잔액</w:t>
            </w:r>
          </w:p>
        </w:tc>
        <w:tc>
          <w:tcPr>
            <w:tcW w:w="1359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1E64FB0B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결제수단</w:t>
            </w:r>
          </w:p>
        </w:tc>
        <w:tc>
          <w:tcPr>
            <w:tcW w:w="963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22FF876D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증빙</w:t>
            </w:r>
          </w:p>
        </w:tc>
        <w:tc>
          <w:tcPr>
            <w:tcW w:w="906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3FFB1D71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비고</w:t>
            </w:r>
          </w:p>
        </w:tc>
      </w:tr>
      <w:tr w:rsidR="00475417" w:rsidRPr="00246970" w14:paraId="6315C74F" w14:textId="77777777" w:rsidTr="00B66869">
        <w:trPr>
          <w:trHeight w:val="387"/>
          <w:jc w:val="center"/>
        </w:trPr>
        <w:tc>
          <w:tcPr>
            <w:tcW w:w="62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1580B20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9AFA151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1CC8055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D6429E6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6A8417C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FE4FF39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F200AFF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B529195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9A7DCC5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7CD2AA9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4EA7EF7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</w:tr>
      <w:tr w:rsidR="00475417" w:rsidRPr="00246970" w14:paraId="0F8700F9" w14:textId="77777777" w:rsidTr="00B66869">
        <w:trPr>
          <w:trHeight w:val="387"/>
          <w:jc w:val="center"/>
        </w:trPr>
        <w:tc>
          <w:tcPr>
            <w:tcW w:w="62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58C0C05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8B6125A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BEAEE2B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EBFE1FA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24D257D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4A3F505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0FB74AB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9B79245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2734C37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C3FAA14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16CA1C7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</w:tr>
      <w:tr w:rsidR="00475417" w:rsidRPr="00246970" w14:paraId="2A3239D5" w14:textId="77777777" w:rsidTr="00B66869">
        <w:trPr>
          <w:trHeight w:val="387"/>
          <w:jc w:val="center"/>
        </w:trPr>
        <w:tc>
          <w:tcPr>
            <w:tcW w:w="62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93D1458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7423D2C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331AC95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3B6A3AD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0B1EBA2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4A959C7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FE5FC6A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5113AA3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10347AC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5E15DC4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1D6D83C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</w:tr>
      <w:tr w:rsidR="00475417" w:rsidRPr="00246970" w14:paraId="4EEB8D7A" w14:textId="77777777" w:rsidTr="00B66869">
        <w:trPr>
          <w:trHeight w:val="387"/>
          <w:jc w:val="center"/>
        </w:trPr>
        <w:tc>
          <w:tcPr>
            <w:tcW w:w="62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3E17785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BB323AC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26C6F14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4EE13D5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C7B8363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96C2F7F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66726BA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E4596B1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EB2FE6F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3D7C529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7B391C2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</w:tr>
      <w:tr w:rsidR="00475417" w:rsidRPr="00246970" w14:paraId="5109068E" w14:textId="77777777" w:rsidTr="00B66869">
        <w:trPr>
          <w:trHeight w:val="367"/>
          <w:jc w:val="center"/>
        </w:trPr>
        <w:tc>
          <w:tcPr>
            <w:tcW w:w="62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D9F5E88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5FA5FC0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1380226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CB72487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90115C7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9AD38C1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5670633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C65B44E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4C3161D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B342117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9E63EEE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</w:tr>
      <w:tr w:rsidR="00475417" w:rsidRPr="00246970" w14:paraId="48BE8B32" w14:textId="77777777" w:rsidTr="00B66869">
        <w:trPr>
          <w:trHeight w:val="387"/>
          <w:jc w:val="center"/>
        </w:trPr>
        <w:tc>
          <w:tcPr>
            <w:tcW w:w="62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24D441C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93ACDCC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FF5ECF7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890A21C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FA7F90A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A09F1EA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A926C76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E57A52A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367FBDE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7367C04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04095C6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</w:tr>
      <w:tr w:rsidR="00475417" w:rsidRPr="00246970" w14:paraId="0D067775" w14:textId="77777777" w:rsidTr="00B66869">
        <w:trPr>
          <w:trHeight w:val="387"/>
          <w:jc w:val="center"/>
        </w:trPr>
        <w:tc>
          <w:tcPr>
            <w:tcW w:w="62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0EED4D5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567C52B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9040200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9CD8BC0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D76FEBE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917AF7D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CB440F9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A2D863F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F83E70B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24367C3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EF08AB8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</w:tr>
      <w:tr w:rsidR="00475417" w:rsidRPr="00246970" w14:paraId="3E8D5690" w14:textId="77777777" w:rsidTr="00B66869">
        <w:trPr>
          <w:trHeight w:val="387"/>
          <w:jc w:val="center"/>
        </w:trPr>
        <w:tc>
          <w:tcPr>
            <w:tcW w:w="62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C218956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D9E8D2C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69A9E2A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4B2682D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B538C04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F2F7774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B067CAC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2E9C306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CEBB6CB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9D035BB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3AA1250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</w:tr>
      <w:tr w:rsidR="00475417" w:rsidRPr="00246970" w14:paraId="57F7AA8A" w14:textId="77777777" w:rsidTr="00B66869">
        <w:trPr>
          <w:trHeight w:val="367"/>
          <w:jc w:val="center"/>
        </w:trPr>
        <w:tc>
          <w:tcPr>
            <w:tcW w:w="62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F3EA170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0C41856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DE65C21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969435E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64A3DD9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933795C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6C39BDC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93F0DCF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3016B3C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87B96A5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84EF41D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</w:tr>
      <w:tr w:rsidR="00475417" w:rsidRPr="00246970" w14:paraId="681DB60F" w14:textId="77777777" w:rsidTr="00B66869">
        <w:trPr>
          <w:trHeight w:val="387"/>
          <w:jc w:val="center"/>
        </w:trPr>
        <w:tc>
          <w:tcPr>
            <w:tcW w:w="62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3565E34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368C436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53C24DB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F5ECC35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2CD079C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EA9DD57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59D1B37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729C0D5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7D77988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05E1B32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545F6E7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</w:tr>
      <w:tr w:rsidR="00475417" w:rsidRPr="00246970" w14:paraId="21A009D1" w14:textId="77777777" w:rsidTr="00B66869">
        <w:trPr>
          <w:trHeight w:val="387"/>
          <w:jc w:val="center"/>
        </w:trPr>
        <w:tc>
          <w:tcPr>
            <w:tcW w:w="62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6DE5BDA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B76A472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18F72A0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72D02FE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4D8C430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AEB1278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73065CE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6BE4C00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D7696BC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9817201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5FF63AF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</w:tr>
      <w:tr w:rsidR="00475417" w:rsidRPr="00246970" w14:paraId="5EEB8769" w14:textId="77777777" w:rsidTr="00B66869">
        <w:trPr>
          <w:trHeight w:val="387"/>
          <w:jc w:val="center"/>
        </w:trPr>
        <w:tc>
          <w:tcPr>
            <w:tcW w:w="62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3A55738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90FACFA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96BBE0C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566BA49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10559F6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5590B3C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410C09B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1B9E2E8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342CDFF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4E5A92C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997C849" w14:textId="77777777" w:rsidR="00475417" w:rsidRPr="00246970" w:rsidRDefault="00475417">
            <w:pPr>
              <w:spacing w:after="0"/>
              <w:rPr>
                <w:sz w:val="18"/>
                <w:szCs w:val="18"/>
              </w:rPr>
            </w:pP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82"/>
        <w:gridCol w:w="2582"/>
        <w:gridCol w:w="2582"/>
        <w:gridCol w:w="2582"/>
        <w:gridCol w:w="2582"/>
        <w:gridCol w:w="2584"/>
      </w:tblGrid>
      <w:tr w:rsidR="00475417" w:rsidRPr="00246970" w14:paraId="19BFC259" w14:textId="77777777" w:rsidTr="00B66869">
        <w:trPr>
          <w:trHeight w:val="373"/>
          <w:jc w:val="center"/>
        </w:trPr>
        <w:tc>
          <w:tcPr>
            <w:tcW w:w="2582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0CB6C0C2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수입</w:t>
            </w:r>
            <w:proofErr w:type="spellEnd"/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 xml:space="preserve"> </w:t>
            </w:r>
            <w:proofErr w:type="spellStart"/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합계</w:t>
            </w:r>
            <w:proofErr w:type="spellEnd"/>
          </w:p>
        </w:tc>
        <w:tc>
          <w:tcPr>
            <w:tcW w:w="2582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5A0D7E62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52B66060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지출 합계</w:t>
            </w:r>
          </w:p>
        </w:tc>
        <w:tc>
          <w:tcPr>
            <w:tcW w:w="2582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399C167F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3417D4E3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현재 잔액</w:t>
            </w:r>
          </w:p>
        </w:tc>
        <w:tc>
          <w:tcPr>
            <w:tcW w:w="2582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114EDEA3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475417" w:rsidRPr="00246970" w14:paraId="381C9689" w14:textId="77777777" w:rsidTr="00B66869">
        <w:trPr>
          <w:trHeight w:val="1589"/>
          <w:jc w:val="center"/>
        </w:trPr>
        <w:tc>
          <w:tcPr>
            <w:tcW w:w="2582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6C8F8D79" w14:textId="77777777" w:rsidR="00475417" w:rsidRPr="00246970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246970">
              <w:rPr>
                <w:rFonts w:ascii="맑은 고딕" w:eastAsia="맑은 고딕" w:hAnsi="맑은 고딕"/>
                <w:b/>
                <w:sz w:val="18"/>
                <w:szCs w:val="18"/>
              </w:rPr>
              <w:t>확인 / 메모</w:t>
            </w:r>
          </w:p>
        </w:tc>
        <w:tc>
          <w:tcPr>
            <w:tcW w:w="12912" w:type="dxa"/>
            <w:gridSpan w:val="5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5A333D30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7ABF395E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1508D0AC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0E3A2457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6790C684" w14:textId="77777777" w:rsidR="00475417" w:rsidRPr="00246970" w:rsidRDefault="00475417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3BC7E4C7" w14:textId="77777777" w:rsidR="00475417" w:rsidRDefault="00000000">
      <w:pPr>
        <w:spacing w:before="100"/>
        <w:rPr>
          <w:lang w:eastAsia="ko-KR"/>
        </w:rPr>
      </w:pPr>
      <w:r>
        <w:rPr>
          <w:color w:val="5A6470"/>
          <w:sz w:val="16"/>
          <w:lang w:eastAsia="ko-KR"/>
        </w:rPr>
        <w:t xml:space="preserve">※ </w:t>
      </w:r>
      <w:r>
        <w:rPr>
          <w:color w:val="5A6470"/>
          <w:sz w:val="16"/>
          <w:lang w:eastAsia="ko-KR"/>
        </w:rPr>
        <w:t>실제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입</w:t>
      </w:r>
      <w:r>
        <w:rPr>
          <w:color w:val="5A6470"/>
          <w:sz w:val="16"/>
          <w:lang w:eastAsia="ko-KR"/>
        </w:rPr>
        <w:t>·</w:t>
      </w:r>
      <w:r>
        <w:rPr>
          <w:color w:val="5A6470"/>
          <w:sz w:val="16"/>
          <w:lang w:eastAsia="ko-KR"/>
        </w:rPr>
        <w:t>출금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내역과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영수증</w:t>
      </w:r>
      <w:r>
        <w:rPr>
          <w:color w:val="5A6470"/>
          <w:sz w:val="16"/>
          <w:lang w:eastAsia="ko-KR"/>
        </w:rPr>
        <w:t>·</w:t>
      </w:r>
      <w:r>
        <w:rPr>
          <w:color w:val="5A6470"/>
          <w:sz w:val="16"/>
          <w:lang w:eastAsia="ko-KR"/>
        </w:rPr>
        <w:t>계좌내역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등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관련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자료를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함께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확인하여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기록하세요</w:t>
      </w:r>
      <w:r>
        <w:rPr>
          <w:color w:val="5A6470"/>
          <w:sz w:val="16"/>
          <w:lang w:eastAsia="ko-KR"/>
        </w:rPr>
        <w:t>.</w:t>
      </w:r>
    </w:p>
    <w:sectPr w:rsidR="00475417" w:rsidSect="00034616">
      <w:pgSz w:w="16838" w:h="11906"/>
      <w:pgMar w:top="102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9377218">
    <w:abstractNumId w:val="8"/>
  </w:num>
  <w:num w:numId="2" w16cid:durableId="106969939">
    <w:abstractNumId w:val="6"/>
  </w:num>
  <w:num w:numId="3" w16cid:durableId="1933512755">
    <w:abstractNumId w:val="5"/>
  </w:num>
  <w:num w:numId="4" w16cid:durableId="1090544306">
    <w:abstractNumId w:val="4"/>
  </w:num>
  <w:num w:numId="5" w16cid:durableId="524951724">
    <w:abstractNumId w:val="7"/>
  </w:num>
  <w:num w:numId="6" w16cid:durableId="1020395605">
    <w:abstractNumId w:val="3"/>
  </w:num>
  <w:num w:numId="7" w16cid:durableId="1772125270">
    <w:abstractNumId w:val="2"/>
  </w:num>
  <w:num w:numId="8" w16cid:durableId="1791435737">
    <w:abstractNumId w:val="1"/>
  </w:num>
  <w:num w:numId="9" w16cid:durableId="2042775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6970"/>
    <w:rsid w:val="0029639D"/>
    <w:rsid w:val="00326F90"/>
    <w:rsid w:val="00475417"/>
    <w:rsid w:val="007C0322"/>
    <w:rsid w:val="00A067C2"/>
    <w:rsid w:val="00AA1D8D"/>
    <w:rsid w:val="00B47730"/>
    <w:rsid w:val="00B6686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596D57"/>
  <w14:defaultImageDpi w14:val="300"/>
  <w15:docId w15:val="{5553C7A4-7D1F-48DD-8D45-6F5DEB4D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2026-09-04T02:20:00Z</dcterms:modified>
  <cp:category/>
</cp:coreProperties>
</file>