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Malgun Gothic" w:hAnsi="Malgun Gothic" w:eastAsia="맑은 고딕"/>
          <w:b/>
          <w:sz w:val="40"/>
        </w:rPr>
        <w:t>근  로  계  약  서</w:t>
      </w:r>
    </w:p>
    <w:p>
      <w:pPr>
        <w:spacing w:after="140"/>
        <w:jc w:val="center"/>
      </w:pPr>
      <w:r>
        <w:rPr>
          <w:rFonts w:ascii="Malgun Gothic" w:hAnsi="Malgun Gothic" w:eastAsia="맑은 고딕"/>
          <w:sz w:val="18"/>
        </w:rPr>
        <w:t>정규직(기간의 정함이 없는 근로계약)</w:t>
      </w:r>
    </w:p>
    <w:p>
      <w:pPr>
        <w:spacing w:after="100"/>
      </w:pPr>
      <w:r>
        <w:rPr>
          <w:sz w:val="19"/>
        </w:rPr>
        <w:t>사용자와 근로자는 다음과 같이 근로계약을 체결하고, 작성한 계약서를 각각 보관합니다.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54"/>
        <w:gridCol w:w="7710"/>
      </w:tblGrid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4F8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사용자(사업주)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사업체명: ____________________________   대표자: ____________________________</w:t>
            </w:r>
          </w:p>
        </w:tc>
      </w:tr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4F8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사업장 주소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____________________________________________________________________________</w:t>
            </w:r>
          </w:p>
        </w:tc>
      </w:tr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4F8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근로자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성명: ____________________   생년월일: ____________________   연락처: ____________________</w:t>
            </w:r>
          </w:p>
        </w:tc>
      </w:tr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4F8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주소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____________________________________________________________________________</w:t>
            </w:r>
          </w:p>
        </w:tc>
      </w:tr>
    </w:tbl>
    <w:p>
      <w:pPr>
        <w:spacing w:before="140" w:after="60"/>
      </w:pPr>
      <w:r>
        <w:rPr>
          <w:rFonts w:ascii="Malgun Gothic" w:hAnsi="Malgun Gothic" w:eastAsia="맑은 고딕"/>
          <w:b/>
          <w:sz w:val="21"/>
        </w:rPr>
        <w:t>1. 근로계약기간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계약 형태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기간의 정함이 없는 근로계약(정규직)</w:t>
            </w:r>
          </w:p>
        </w:tc>
      </w:tr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근로개시일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20____년 ____월 ____일</w:t>
            </w:r>
          </w:p>
        </w:tc>
      </w:tr>
    </w:tbl>
    <w:p>
      <w:pPr>
        <w:spacing w:before="140" w:after="60"/>
      </w:pPr>
      <w:r>
        <w:rPr>
          <w:rFonts w:ascii="Malgun Gothic" w:hAnsi="Malgun Gothic" w:eastAsia="맑은 고딕"/>
          <w:b/>
          <w:sz w:val="21"/>
        </w:rPr>
        <w:t>2. 근무장소 및 업무내용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근무장소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____________________________________________________________________________</w:t>
            </w:r>
          </w:p>
        </w:tc>
      </w:tr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업무내용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____________________________________________________________________________</w:t>
            </w:r>
          </w:p>
        </w:tc>
      </w:tr>
    </w:tbl>
    <w:p>
      <w:pPr>
        <w:spacing w:before="140" w:after="60"/>
      </w:pPr>
      <w:r>
        <w:rPr>
          <w:rFonts w:ascii="Malgun Gothic" w:hAnsi="Malgun Gothic" w:eastAsia="맑은 고딕"/>
          <w:b/>
          <w:sz w:val="21"/>
        </w:rPr>
        <w:t>3. 소정근로시간 및 휴게시간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근로시간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____시 ____분부터 ____시 ____분까지  /  1일 소정근로시간: ______시간</w:t>
            </w:r>
          </w:p>
        </w:tc>
      </w:tr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휴게시간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____시 ____분부터 ____시 ____분까지  /  총 ______분</w:t>
            </w:r>
          </w:p>
        </w:tc>
      </w:tr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근무일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매주 ________________________________  /  주 ______일 근무</w:t>
            </w:r>
          </w:p>
        </w:tc>
      </w:tr>
    </w:tbl>
    <w:p>
      <w:pPr>
        <w:spacing w:before="140" w:after="60"/>
      </w:pPr>
      <w:r>
        <w:rPr>
          <w:rFonts w:ascii="Malgun Gothic" w:hAnsi="Malgun Gothic" w:eastAsia="맑은 고딕"/>
          <w:b/>
          <w:sz w:val="21"/>
        </w:rPr>
        <w:t>4. 휴일 및 휴가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주휴일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매주 __________________요일  ※ 실제 근무형태에 맞게 작성</w:t>
            </w:r>
          </w:p>
        </w:tc>
      </w:tr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연차유급휴가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관계 법령 및 사업장에 적용되는 기준에 따라 부여</w:t>
            </w:r>
          </w:p>
        </w:tc>
      </w:tr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기타 휴일·휴가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____________________________________________________________________________</w:t>
            </w:r>
          </w:p>
        </w:tc>
      </w:tr>
    </w:tbl>
    <w:p>
      <w:pPr>
        <w:spacing w:before="140" w:after="60"/>
      </w:pPr>
      <w:r>
        <w:rPr>
          <w:rFonts w:ascii="Malgun Gothic" w:hAnsi="Malgun Gothic" w:eastAsia="맑은 고딕"/>
          <w:b/>
          <w:sz w:val="21"/>
        </w:rPr>
        <w:t>5. 임금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기본급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월 __________________원</w:t>
            </w:r>
          </w:p>
        </w:tc>
      </w:tr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정기 수당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________________수당: ______________원   /   ________________수당: ______________원</w:t>
            </w:r>
          </w:p>
        </w:tc>
      </w:tr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기타 임금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____________________________________________________________________________</w:t>
            </w:r>
          </w:p>
        </w:tc>
      </w:tr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임금 지급일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매월 ______일  (지급일이 휴일인 경우: □ 전일  □ 익일  □ 기타 ____________)</w:t>
            </w:r>
          </w:p>
        </w:tc>
      </w:tr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지급방법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□ 근로자 명의 계좌이체   □ 직접 지급   □ 기타: ______________________________</w:t>
            </w:r>
          </w:p>
        </w:tc>
      </w:tr>
    </w:tbl>
    <w:p>
      <w:pPr>
        <w:spacing w:before="140" w:after="60"/>
      </w:pPr>
      <w:r>
        <w:rPr>
          <w:rFonts w:ascii="Malgun Gothic" w:hAnsi="Malgun Gothic" w:eastAsia="맑은 고딕"/>
          <w:b/>
          <w:sz w:val="21"/>
        </w:rPr>
        <w:t>6. 연장·야간·휴일근로 등</w:t>
      </w:r>
    </w:p>
    <w:p>
      <w:pPr>
        <w:spacing w:after="40"/>
        <w:ind w:left="113"/>
      </w:pPr>
      <w:r>
        <w:t>연장·야간·휴일근로가 발생하는 경우 적용되는 법령과 사업장 근로조건에 따라 처리합니다. 구체적인 근무 방식이나 수당 기준을 별도로 정한 경우 아래에 작성합니다.</w:t>
      </w:r>
    </w:p>
    <w:p>
      <w:pPr>
        <w:spacing w:after="60"/>
        <w:ind w:left="113"/>
      </w:pPr>
      <w:r>
        <w:t>__________________________________________________________________________________________</w:t>
      </w:r>
    </w:p>
    <w:p>
      <w:pPr>
        <w:spacing w:before="140" w:after="60"/>
      </w:pPr>
      <w:r>
        <w:rPr>
          <w:rFonts w:ascii="Malgun Gothic" w:hAnsi="Malgun Gothic" w:eastAsia="맑은 고딕"/>
          <w:b/>
          <w:sz w:val="21"/>
        </w:rPr>
        <w:t>7. 사회보험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가입 여부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□ 고용보험   □ 산재보험   □ 국민연금   □ 건강보험   □ 적용 여부 별도 확인</w:t>
            </w:r>
          </w:p>
        </w:tc>
      </w:tr>
    </w:tbl>
    <w:p>
      <w:pPr>
        <w:spacing w:before="140" w:after="60"/>
      </w:pPr>
      <w:r>
        <w:rPr>
          <w:rFonts w:ascii="Malgun Gothic" w:hAnsi="Malgun Gothic" w:eastAsia="맑은 고딕"/>
          <w:b/>
          <w:sz w:val="21"/>
        </w:rPr>
        <w:t>8. 취업규칙 및 기타 근로조건</w:t>
      </w:r>
    </w:p>
    <w:p>
      <w:pPr>
        <w:spacing w:after="20"/>
        <w:ind w:left="170" w:hanging="170"/>
      </w:pPr>
      <w:r>
        <w:t>• 근로자는 사업장에 적용되는 취업규칙과 합리적인 업무지침 및 안전수칙을 준수합니다.</w:t>
      </w:r>
    </w:p>
    <w:p>
      <w:pPr>
        <w:spacing w:after="20"/>
        <w:ind w:left="170" w:hanging="170"/>
      </w:pPr>
      <w:r>
        <w:t>• 본 계약서에 정하지 않은 사항은 관계 법령, 취업규칙 및 사용자와 근로자가 합의한 근로조건에 따라 처리합니다.</w:t>
      </w:r>
    </w:p>
    <w:p>
      <w:pPr>
        <w:spacing w:after="20"/>
        <w:ind w:left="170" w:hanging="170"/>
      </w:pPr>
      <w:r>
        <w:t>• 근로조건이 변경되는 경우에는 적용되는 법령에 따라 변경 내용을 확인하고 필요한 사항을 서면으로 정리합니다.</w:t>
      </w:r>
    </w:p>
    <w:p>
      <w:pPr>
        <w:spacing w:before="140" w:after="60"/>
      </w:pPr>
      <w:r>
        <w:rPr>
          <w:rFonts w:ascii="Malgun Gothic" w:hAnsi="Malgun Gothic" w:eastAsia="맑은 고딕"/>
          <w:b/>
          <w:sz w:val="21"/>
        </w:rPr>
        <w:t>9. 계약서 교부 및 확인</w:t>
      </w:r>
    </w:p>
    <w:p>
      <w:pPr>
        <w:spacing w:after="80"/>
      </w:pPr>
      <w:r>
        <w:t>사용자와 근로자는 위 근로조건을 확인하였으며, 근로계약서를 작성하여 근로자에게 교부하고 사용자와 근로자가 각각 보관합니다.</w:t>
      </w:r>
    </w:p>
    <w:p>
      <w:pPr>
        <w:spacing w:before="140" w:after="100"/>
        <w:jc w:val="center"/>
      </w:pPr>
      <w:r>
        <w:rPr>
          <w:b/>
          <w:sz w:val="21"/>
        </w:rPr>
        <w:t>20____년 ____월 ____일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4F8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사용자(사업주)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사업체명: ____________________   대표자: ____________________   (서명 또는 날인)</w:t>
            </w:r>
          </w:p>
        </w:tc>
      </w:tr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4F8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근로자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성명: _________________________________________________   (서명 또는 날인)</w:t>
            </w:r>
          </w:p>
        </w:tc>
      </w:tr>
    </w:tbl>
    <w:p>
      <w:pPr>
        <w:spacing w:before="120" w:after="0"/>
      </w:pPr>
      <w:r>
        <w:t>※ 작성 안내: 실제 임금 구성, 근로시간, 휴일·휴가, 사회보험 및 기타 근로조건은 사업장과 개별 근로관계에 따라 달라질 수 있습니다. 실제 사용 전 최신 관계 법령, 사업장 취업규칙 및 적용되는 근로조건을 함께 확인하세요.</w:t>
      </w:r>
    </w:p>
    <w:sectPr w:rsidR="00FC693F" w:rsidRPr="0006063C" w:rsidSect="00034616">
      <w:footerReference w:type="default" r:id="rId9"/>
      <w:headerReference w:type="default" r:id="rId10"/>
      <w:pgSz w:w="11906" w:h="16838"/>
      <w:pgMar w:top="1020" w:right="964" w:bottom="96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algun Gothic" w:hAnsi="Malgun Gothic" w:eastAsia="맑은 고딕"/>
        <w:sz w:val="15"/>
      </w:rPr>
      <w:t>정규직 근로계약서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83" w:lineRule="auto"/>
    </w:pPr>
    <w:rPr>
      <w:rFonts w:ascii="Malgun Gothic" w:hAnsi="Malgun Gothic" w:eastAsia="맑은 고딕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정규직 근로계약서 양식</dc:title>
  <dc:subject>기간의 정함이 없는 근로계약 일반 참고용 서식</dc:subject>
  <dc:creator>문서박스</dc:creator>
  <cp:keywords>정규직 근로계약서, 근로계약서 양식, 근로계약서 DOCX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